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F969A3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Начальнику службы безопасности </w:t>
      </w:r>
    </w:p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8825EE" w:rsidRPr="007B6BA5" w:rsidRDefault="008825EE" w:rsidP="008825EE">
      <w:pPr>
        <w:rPr>
          <w:rFonts w:asciiTheme="minorHAnsi" w:hAnsiTheme="minorHAnsi"/>
        </w:rPr>
      </w:pPr>
    </w:p>
    <w:p w:rsidR="007B6BA5" w:rsidRPr="007B6BA5" w:rsidRDefault="007B6BA5" w:rsidP="007B6BA5">
      <w:pPr>
        <w:jc w:val="center"/>
        <w:rPr>
          <w:rFonts w:asciiTheme="minorHAnsi" w:hAnsiTheme="minorHAnsi"/>
          <w:b/>
        </w:rPr>
      </w:pPr>
      <w:r w:rsidRPr="007B6BA5">
        <w:rPr>
          <w:rFonts w:asciiTheme="minorHAnsi" w:hAnsiTheme="minorHAnsi"/>
          <w:b/>
        </w:rPr>
        <w:t>ЗАЯВЛЕНИЕ</w:t>
      </w:r>
    </w:p>
    <w:p w:rsidR="007B6BA5" w:rsidRPr="007B6BA5" w:rsidRDefault="007B6BA5" w:rsidP="007B6BA5">
      <w:pPr>
        <w:jc w:val="center"/>
        <w:rPr>
          <w:rFonts w:asciiTheme="minorHAnsi" w:hAnsiTheme="minorHAnsi"/>
          <w:b/>
        </w:rPr>
      </w:pPr>
      <w:r w:rsidRPr="007B6BA5">
        <w:rPr>
          <w:rFonts w:asciiTheme="minorHAnsi" w:hAnsiTheme="minorHAnsi"/>
          <w:b/>
        </w:rPr>
        <w:t>на внесение изменений в Систему учета и контроля доступа (СКУД) на территорию Бизнес-центра Северный</w:t>
      </w:r>
    </w:p>
    <w:p w:rsidR="007B6BA5" w:rsidRPr="007B6BA5" w:rsidRDefault="007B6BA5" w:rsidP="007B6BA5">
      <w:pPr>
        <w:jc w:val="center"/>
        <w:rPr>
          <w:rFonts w:asciiTheme="minorHAnsi" w:hAnsiTheme="minorHAnsi"/>
          <w:b/>
        </w:rPr>
      </w:pPr>
    </w:p>
    <w:p w:rsidR="007B6BA5" w:rsidRPr="007B6BA5" w:rsidRDefault="007B6BA5" w:rsidP="007B6BA5">
      <w:pPr>
        <w:spacing w:after="240"/>
        <w:ind w:firstLine="851"/>
        <w:jc w:val="both"/>
        <w:rPr>
          <w:rFonts w:asciiTheme="minorHAnsi" w:hAnsiTheme="minorHAnsi"/>
        </w:rPr>
      </w:pPr>
      <w:r w:rsidRPr="007B6BA5">
        <w:rPr>
          <w:rFonts w:asciiTheme="minorHAnsi" w:hAnsiTheme="minorHAnsi"/>
          <w:highlight w:val="lightGray"/>
        </w:rPr>
        <w:t>«Наименование компании»</w:t>
      </w:r>
      <w:r w:rsidRPr="007B6BA5">
        <w:rPr>
          <w:rFonts w:asciiTheme="minorHAnsi" w:hAnsiTheme="minorHAnsi"/>
        </w:rPr>
        <w:t xml:space="preserve"> просит внести следующие изменения в СКУД на территорию Бизнес-центра Северный по именным пропускам выданным ранее сотрудникам нашей организации:</w:t>
      </w:r>
    </w:p>
    <w:p w:rsidR="007B6BA5" w:rsidRPr="007B6BA5" w:rsidRDefault="007B6BA5" w:rsidP="007B6BA5">
      <w:pPr>
        <w:pStyle w:val="a7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7B6BA5">
        <w:rPr>
          <w:rFonts w:asciiTheme="minorHAnsi" w:hAnsiTheme="minorHAnsi"/>
        </w:rPr>
        <w:t>сменить держателя карты:</w:t>
      </w:r>
    </w:p>
    <w:tbl>
      <w:tblPr>
        <w:tblW w:w="92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726"/>
        <w:gridCol w:w="848"/>
        <w:gridCol w:w="1140"/>
        <w:gridCol w:w="6009"/>
      </w:tblGrid>
      <w:tr w:rsidR="007B6BA5" w:rsidRPr="007B6BA5" w:rsidTr="007B6BA5">
        <w:trPr>
          <w:trHeight w:val="19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 xml:space="preserve">ID </w:t>
            </w: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карты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Данные нового держателя карты</w:t>
            </w:r>
          </w:p>
        </w:tc>
      </w:tr>
      <w:tr w:rsidR="007B6BA5" w:rsidRPr="007B6BA5" w:rsidTr="007B6BA5">
        <w:trPr>
          <w:trHeight w:val="20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B6BA5" w:rsidRPr="007B6BA5" w:rsidRDefault="007B6BA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ПаспортРФ</w:t>
            </w:r>
            <w:proofErr w:type="spellEnd"/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: серия/номер, кем и когда выдан</w:t>
            </w:r>
          </w:p>
        </w:tc>
      </w:tr>
      <w:tr w:rsidR="007B6BA5" w:rsidRPr="007B6BA5" w:rsidTr="007B6BA5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6BA5" w:rsidRPr="007B6BA5" w:rsidTr="007B6BA5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6BA5" w:rsidRPr="007B6BA5" w:rsidTr="007B6BA5">
        <w:trPr>
          <w:trHeight w:val="3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B6BA5" w:rsidRPr="007B6BA5" w:rsidRDefault="007B6BA5" w:rsidP="007B6BA5">
      <w:pPr>
        <w:spacing w:after="120"/>
        <w:ind w:left="1426"/>
        <w:jc w:val="both"/>
        <w:rPr>
          <w:rFonts w:asciiTheme="minorHAnsi" w:hAnsiTheme="minorHAnsi"/>
        </w:rPr>
      </w:pPr>
    </w:p>
    <w:p w:rsidR="007B6BA5" w:rsidRPr="007B6BA5" w:rsidRDefault="007B6BA5" w:rsidP="007B6BA5">
      <w:pPr>
        <w:pStyle w:val="a7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7B6BA5">
        <w:rPr>
          <w:rFonts w:asciiTheme="minorHAnsi" w:hAnsiTheme="minorHAnsi"/>
        </w:rPr>
        <w:t>заблокировать доступ по следующим картам:</w:t>
      </w:r>
    </w:p>
    <w:tbl>
      <w:tblPr>
        <w:tblW w:w="92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726"/>
        <w:gridCol w:w="848"/>
        <w:gridCol w:w="1140"/>
        <w:gridCol w:w="6009"/>
      </w:tblGrid>
      <w:tr w:rsidR="007B6BA5" w:rsidRPr="007B6BA5" w:rsidTr="00D67689">
        <w:trPr>
          <w:trHeight w:val="19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 xml:space="preserve">ID </w:t>
            </w: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карты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Данные нового держателя карты</w:t>
            </w:r>
          </w:p>
        </w:tc>
      </w:tr>
      <w:tr w:rsidR="007B6BA5" w:rsidRPr="007B6BA5" w:rsidTr="007B6BA5">
        <w:trPr>
          <w:trHeight w:val="20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ПаспортРФ</w:t>
            </w:r>
            <w:proofErr w:type="spellEnd"/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: серия/номер, кем и когда выдан</w:t>
            </w:r>
          </w:p>
        </w:tc>
      </w:tr>
      <w:tr w:rsidR="007B6BA5" w:rsidRPr="007B6BA5" w:rsidTr="007B6BA5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6BA5" w:rsidRPr="007B6BA5" w:rsidTr="007B6BA5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6BA5" w:rsidRPr="007B6BA5" w:rsidTr="007B6BA5">
        <w:trPr>
          <w:trHeight w:val="3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B6BA5" w:rsidRPr="007B6BA5" w:rsidRDefault="007B6BA5" w:rsidP="007B6BA5">
      <w:pPr>
        <w:pStyle w:val="a7"/>
        <w:spacing w:after="120"/>
        <w:ind w:left="1786"/>
        <w:jc w:val="both"/>
        <w:rPr>
          <w:rFonts w:asciiTheme="minorHAnsi" w:hAnsiTheme="minorHAnsi"/>
        </w:rPr>
      </w:pPr>
    </w:p>
    <w:p w:rsidR="007B6BA5" w:rsidRPr="007B6BA5" w:rsidRDefault="007B6BA5" w:rsidP="007B6BA5">
      <w:pPr>
        <w:pStyle w:val="a7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7B6BA5">
        <w:rPr>
          <w:rFonts w:asciiTheme="minorHAnsi" w:hAnsiTheme="minorHAnsi"/>
        </w:rPr>
        <w:t>открыть доступ по следующим картам:</w:t>
      </w:r>
    </w:p>
    <w:tbl>
      <w:tblPr>
        <w:tblW w:w="92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726"/>
        <w:gridCol w:w="848"/>
        <w:gridCol w:w="1140"/>
        <w:gridCol w:w="6009"/>
      </w:tblGrid>
      <w:tr w:rsidR="007B6BA5" w:rsidRPr="007B6BA5" w:rsidTr="00D67689">
        <w:trPr>
          <w:trHeight w:val="19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 xml:space="preserve">ID </w:t>
            </w: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карты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Данные нового держателя карты</w:t>
            </w:r>
          </w:p>
        </w:tc>
      </w:tr>
      <w:tr w:rsidR="007B6BA5" w:rsidRPr="007B6BA5" w:rsidTr="007B6BA5">
        <w:trPr>
          <w:trHeight w:val="20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B6BA5" w:rsidRPr="007B6BA5" w:rsidRDefault="007B6BA5" w:rsidP="00D67689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proofErr w:type="spellStart"/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ПаспортРФ</w:t>
            </w:r>
            <w:proofErr w:type="spellEnd"/>
            <w:r w:rsidRPr="007B6BA5">
              <w:rPr>
                <w:rFonts w:asciiTheme="minorHAnsi" w:hAnsiTheme="minorHAnsi"/>
                <w:b/>
                <w:bCs/>
                <w:sz w:val="16"/>
                <w:szCs w:val="16"/>
              </w:rPr>
              <w:t>: серия/номер, кем и когда выдан</w:t>
            </w:r>
          </w:p>
        </w:tc>
      </w:tr>
      <w:tr w:rsidR="007B6BA5" w:rsidRPr="007B6BA5" w:rsidTr="007B6BA5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6BA5" w:rsidRPr="007B6BA5" w:rsidTr="007B6BA5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B6BA5" w:rsidRPr="007B6BA5" w:rsidTr="007B6BA5">
        <w:trPr>
          <w:trHeight w:val="3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  <w:r w:rsidRPr="007B6BA5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BA5" w:rsidRPr="007B6BA5" w:rsidRDefault="007B6BA5" w:rsidP="00D6768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B6BA5" w:rsidRDefault="007B6BA5" w:rsidP="007B6BA5">
      <w:pPr>
        <w:spacing w:after="120"/>
        <w:ind w:left="709"/>
        <w:jc w:val="both"/>
      </w:pPr>
    </w:p>
    <w:p w:rsidR="007B6BA5" w:rsidRDefault="007B6BA5" w:rsidP="007B6BA5">
      <w:pPr>
        <w:jc w:val="both"/>
        <w:rPr>
          <w:b/>
        </w:rPr>
      </w:pPr>
      <w:r>
        <w:rPr>
          <w:b/>
        </w:rPr>
        <w:t>Генеральный директор</w:t>
      </w:r>
    </w:p>
    <w:p w:rsidR="007B6BA5" w:rsidRDefault="007B6BA5" w:rsidP="007B6BA5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7B6BA5" w:rsidTr="007B6BA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BA5" w:rsidRDefault="007B6BA5">
            <w:pPr>
              <w:jc w:val="both"/>
              <w:rPr>
                <w:u w:val="single"/>
              </w:rPr>
            </w:pPr>
          </w:p>
        </w:tc>
        <w:tc>
          <w:tcPr>
            <w:tcW w:w="3544" w:type="dxa"/>
          </w:tcPr>
          <w:p w:rsidR="007B6BA5" w:rsidRDefault="007B6BA5">
            <w:pPr>
              <w:jc w:val="both"/>
              <w:rPr>
                <w:u w:val="singl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BA5" w:rsidRDefault="007B6BA5">
            <w:pPr>
              <w:jc w:val="both"/>
              <w:rPr>
                <w:u w:val="single"/>
              </w:rPr>
            </w:pPr>
          </w:p>
        </w:tc>
      </w:tr>
      <w:tr w:rsidR="007B6BA5" w:rsidTr="007B6BA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BA5" w:rsidRDefault="007B6BA5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  <w:hideMark/>
          </w:tcPr>
          <w:p w:rsidR="007B6BA5" w:rsidRDefault="007B6BA5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BA5" w:rsidRDefault="007B6BA5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7B6BA5" w:rsidRDefault="007B6BA5" w:rsidP="007B6BA5">
      <w:pPr>
        <w:jc w:val="both"/>
        <w:rPr>
          <w:u w:val="single"/>
        </w:rPr>
      </w:pPr>
    </w:p>
    <w:p w:rsidR="007B6BA5" w:rsidRDefault="007B6BA5" w:rsidP="007B6BA5">
      <w:pPr>
        <w:jc w:val="both"/>
        <w:rPr>
          <w:sz w:val="20"/>
          <w:szCs w:val="20"/>
          <w:vertAlign w:val="superscript"/>
        </w:rPr>
      </w:pPr>
    </w:p>
    <w:p w:rsidR="007B6BA5" w:rsidRPr="002F0856" w:rsidRDefault="007B6BA5" w:rsidP="007B6BA5">
      <w:pPr>
        <w:jc w:val="both"/>
        <w:rPr>
          <w:rFonts w:asciiTheme="minorHAnsi" w:hAnsiTheme="minorHAnsi" w:cstheme="minorHAnsi"/>
        </w:rPr>
      </w:pPr>
      <w:r w:rsidRPr="002F0856">
        <w:rPr>
          <w:rFonts w:asciiTheme="minorHAnsi" w:hAnsiTheme="minorHAnsi" w:cstheme="minorHAnsi"/>
          <w:u w:val="single"/>
        </w:rPr>
        <w:t>Приложения:</w:t>
      </w:r>
      <w:r w:rsidRPr="002F0856">
        <w:rPr>
          <w:rFonts w:asciiTheme="minorHAnsi" w:hAnsiTheme="minorHAnsi" w:cstheme="minorHAnsi"/>
        </w:rPr>
        <w:tab/>
      </w:r>
    </w:p>
    <w:p w:rsidR="007B6BA5" w:rsidRPr="002F0856" w:rsidRDefault="007B6BA5" w:rsidP="007B6BA5">
      <w:pPr>
        <w:jc w:val="both"/>
        <w:rPr>
          <w:rFonts w:asciiTheme="minorHAnsi" w:hAnsiTheme="minorHAnsi" w:cstheme="minorHAnsi"/>
        </w:rPr>
      </w:pPr>
      <w:r w:rsidRPr="002F0856">
        <w:rPr>
          <w:rFonts w:asciiTheme="minorHAnsi" w:hAnsiTheme="minorHAnsi" w:cstheme="minorHAnsi"/>
        </w:rPr>
        <w:t>1. Ксерокопии паспортов сотрудников на ___ стр.</w:t>
      </w:r>
    </w:p>
    <w:p w:rsidR="007B6BA5" w:rsidRDefault="007B6BA5" w:rsidP="007B6BA5">
      <w:pPr>
        <w:spacing w:line="360" w:lineRule="auto"/>
        <w:ind w:firstLine="709"/>
        <w:jc w:val="both"/>
      </w:pPr>
    </w:p>
    <w:p w:rsidR="008825EE" w:rsidRPr="00F969A3" w:rsidRDefault="008825EE" w:rsidP="008825EE">
      <w:pPr>
        <w:spacing w:after="240"/>
        <w:ind w:firstLine="851"/>
        <w:jc w:val="both"/>
        <w:rPr>
          <w:rFonts w:asciiTheme="minorHAnsi" w:hAnsiTheme="minorHAnsi"/>
        </w:rPr>
      </w:pPr>
      <w:bookmarkStart w:id="0" w:name="_GoBack"/>
      <w:bookmarkEnd w:id="0"/>
    </w:p>
    <w:sectPr w:rsidR="008825EE" w:rsidRPr="00F969A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5A92"/>
    <w:multiLevelType w:val="hybridMultilevel"/>
    <w:tmpl w:val="36B4F6FE"/>
    <w:lvl w:ilvl="0" w:tplc="0419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749B4053"/>
    <w:multiLevelType w:val="hybridMultilevel"/>
    <w:tmpl w:val="6AE2E0E4"/>
    <w:lvl w:ilvl="0" w:tplc="3EFE120E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</w:rPr>
    </w:lvl>
    <w:lvl w:ilvl="1" w:tplc="8196BD2E">
      <w:start w:val="1"/>
      <w:numFmt w:val="decimal"/>
      <w:lvlText w:val="%2."/>
      <w:lvlJc w:val="left"/>
      <w:pPr>
        <w:ind w:left="1440" w:hanging="360"/>
      </w:pPr>
      <w:rPr>
        <w:spacing w:val="-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167461"/>
    <w:rsid w:val="002F0856"/>
    <w:rsid w:val="00441B30"/>
    <w:rsid w:val="007B6BA5"/>
    <w:rsid w:val="008825EE"/>
    <w:rsid w:val="00BB6A7D"/>
    <w:rsid w:val="00BD13C5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  <w:style w:type="paragraph" w:styleId="a7">
    <w:name w:val="List Paragraph"/>
    <w:basedOn w:val="a"/>
    <w:uiPriority w:val="34"/>
    <w:qFormat/>
    <w:rsid w:val="007B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3</cp:revision>
  <dcterms:created xsi:type="dcterms:W3CDTF">2018-05-16T11:20:00Z</dcterms:created>
  <dcterms:modified xsi:type="dcterms:W3CDTF">2018-05-17T07:14:00Z</dcterms:modified>
</cp:coreProperties>
</file>